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41" w:rsidRDefault="00B73155" w:rsidP="00B731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к ООП</w:t>
      </w:r>
    </w:p>
    <w:p w:rsidR="00B73155" w:rsidRDefault="00B73155" w:rsidP="00B7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B73155" w:rsidRDefault="00B73155" w:rsidP="00B7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B73155" w:rsidRDefault="00B856D3" w:rsidP="00B7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«Ромашка» на 2024 – 2025</w:t>
      </w:r>
      <w:r w:rsidR="00B7315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73155" w:rsidRDefault="00B73155" w:rsidP="00B7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155" w:rsidRPr="003F2AC4" w:rsidRDefault="00B73155" w:rsidP="003F2A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9BB">
        <w:rPr>
          <w:rFonts w:ascii="Times New Roman" w:hAnsi="Times New Roman" w:cs="Times New Roman"/>
          <w:b/>
          <w:i/>
          <w:sz w:val="24"/>
          <w:szCs w:val="24"/>
        </w:rPr>
        <w:t xml:space="preserve">Группы </w:t>
      </w:r>
      <w:proofErr w:type="spellStart"/>
      <w:r w:rsidRPr="007C09BB">
        <w:rPr>
          <w:rFonts w:ascii="Times New Roman" w:hAnsi="Times New Roman" w:cs="Times New Roman"/>
          <w:b/>
          <w:i/>
          <w:sz w:val="24"/>
          <w:szCs w:val="24"/>
        </w:rPr>
        <w:t>общеразвивающей</w:t>
      </w:r>
      <w:proofErr w:type="spellEnd"/>
      <w:r w:rsidRPr="007C09BB">
        <w:rPr>
          <w:rFonts w:ascii="Times New Roman" w:hAnsi="Times New Roman" w:cs="Times New Roman"/>
          <w:b/>
          <w:i/>
          <w:sz w:val="24"/>
          <w:szCs w:val="24"/>
        </w:rPr>
        <w:tab/>
        <w:t xml:space="preserve"> направленности</w:t>
      </w:r>
    </w:p>
    <w:tbl>
      <w:tblPr>
        <w:tblStyle w:val="a3"/>
        <w:tblW w:w="15030" w:type="dxa"/>
        <w:tblLayout w:type="fixed"/>
        <w:tblLook w:val="04A0"/>
      </w:tblPr>
      <w:tblGrid>
        <w:gridCol w:w="2744"/>
        <w:gridCol w:w="3009"/>
        <w:gridCol w:w="1975"/>
        <w:gridCol w:w="1275"/>
        <w:gridCol w:w="1703"/>
        <w:gridCol w:w="1451"/>
        <w:gridCol w:w="1356"/>
        <w:gridCol w:w="1517"/>
      </w:tblGrid>
      <w:tr w:rsidR="00B10088" w:rsidTr="000D05D1">
        <w:tc>
          <w:tcPr>
            <w:tcW w:w="2744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область)</w:t>
            </w:r>
          </w:p>
        </w:tc>
        <w:tc>
          <w:tcPr>
            <w:tcW w:w="3009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вид деятельности)</w:t>
            </w:r>
          </w:p>
        </w:tc>
        <w:tc>
          <w:tcPr>
            <w:tcW w:w="1975" w:type="dxa"/>
            <w:vMerge w:val="restart"/>
          </w:tcPr>
          <w:p w:rsidR="00B10088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088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 </w:t>
            </w:r>
          </w:p>
          <w:p w:rsidR="007C09BB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 года)</w:t>
            </w:r>
          </w:p>
        </w:tc>
        <w:tc>
          <w:tcPr>
            <w:tcW w:w="1275" w:type="dxa"/>
            <w:vMerge w:val="restart"/>
          </w:tcPr>
          <w:p w:rsidR="00B10088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088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  <w:p w:rsidR="007C09BB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1703" w:type="dxa"/>
            <w:vMerge w:val="restart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7C09BB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1451" w:type="dxa"/>
            <w:vMerge w:val="restart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7C09BB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(4-5 лет) </w:t>
            </w:r>
          </w:p>
        </w:tc>
        <w:tc>
          <w:tcPr>
            <w:tcW w:w="1356" w:type="dxa"/>
            <w:vMerge w:val="restart"/>
          </w:tcPr>
          <w:p w:rsidR="007C09BB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B10088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  <w:r w:rsidR="00B1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vMerge w:val="restart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</w:p>
          <w:p w:rsidR="007C09BB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B10088" w:rsidTr="000D05D1">
        <w:tc>
          <w:tcPr>
            <w:tcW w:w="5753" w:type="dxa"/>
            <w:gridSpan w:val="2"/>
          </w:tcPr>
          <w:p w:rsidR="00B10088" w:rsidRPr="00B10088" w:rsidRDefault="00B10088" w:rsidP="00B73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0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Инвариативная</w:t>
            </w:r>
            <w:proofErr w:type="spellEnd"/>
            <w:r w:rsidRPr="00B10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часть </w:t>
            </w:r>
          </w:p>
        </w:tc>
        <w:tc>
          <w:tcPr>
            <w:tcW w:w="1975" w:type="dxa"/>
            <w:vMerge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82" w:rsidTr="000D05D1">
        <w:tc>
          <w:tcPr>
            <w:tcW w:w="2744" w:type="dxa"/>
            <w:vMerge w:val="restart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</w:t>
            </w:r>
          </w:p>
        </w:tc>
        <w:tc>
          <w:tcPr>
            <w:tcW w:w="3009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9277" w:type="dxa"/>
            <w:gridSpan w:val="6"/>
            <w:vMerge w:val="restart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со всеми образовательными областями</w:t>
            </w:r>
          </w:p>
        </w:tc>
      </w:tr>
      <w:tr w:rsidR="007B7A82" w:rsidTr="000D05D1">
        <w:tc>
          <w:tcPr>
            <w:tcW w:w="2744" w:type="dxa"/>
            <w:vMerge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гражданственности и патриотизма</w:t>
            </w:r>
          </w:p>
        </w:tc>
        <w:tc>
          <w:tcPr>
            <w:tcW w:w="9277" w:type="dxa"/>
            <w:gridSpan w:val="6"/>
            <w:vMerge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82" w:rsidTr="000D05D1">
        <w:tc>
          <w:tcPr>
            <w:tcW w:w="2744" w:type="dxa"/>
            <w:vMerge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9277" w:type="dxa"/>
            <w:gridSpan w:val="6"/>
            <w:vMerge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82" w:rsidTr="000D05D1">
        <w:tc>
          <w:tcPr>
            <w:tcW w:w="2744" w:type="dxa"/>
            <w:vMerge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9277" w:type="dxa"/>
            <w:gridSpan w:val="6"/>
            <w:vMerge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088" w:rsidTr="000D05D1">
        <w:tc>
          <w:tcPr>
            <w:tcW w:w="2744" w:type="dxa"/>
            <w:vMerge w:val="restart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009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 и познавательные действия </w:t>
            </w:r>
          </w:p>
        </w:tc>
        <w:tc>
          <w:tcPr>
            <w:tcW w:w="9277" w:type="dxa"/>
            <w:gridSpan w:val="6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со всеми образовательными областями</w:t>
            </w:r>
          </w:p>
        </w:tc>
      </w:tr>
      <w:tr w:rsidR="000D05D1" w:rsidTr="000D05D1">
        <w:tc>
          <w:tcPr>
            <w:tcW w:w="2744" w:type="dxa"/>
            <w:vMerge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1975" w:type="dxa"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A82" w:rsidTr="000D05D1">
        <w:tc>
          <w:tcPr>
            <w:tcW w:w="2744" w:type="dxa"/>
            <w:vMerge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/ Природа</w:t>
            </w:r>
          </w:p>
        </w:tc>
        <w:tc>
          <w:tcPr>
            <w:tcW w:w="1975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A82" w:rsidTr="000D05D1">
        <w:tc>
          <w:tcPr>
            <w:tcW w:w="2744" w:type="dxa"/>
            <w:vMerge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975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088" w:rsidTr="000D05D1">
        <w:tc>
          <w:tcPr>
            <w:tcW w:w="2744" w:type="dxa"/>
            <w:vMerge w:val="restart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009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75" w:type="dxa"/>
          </w:tcPr>
          <w:p w:rsidR="00B10088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088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B10088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B10088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B10088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B10088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517" w:rsidTr="000D05D1">
        <w:tc>
          <w:tcPr>
            <w:tcW w:w="2744" w:type="dxa"/>
            <w:vMerge/>
          </w:tcPr>
          <w:p w:rsidR="00497517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497517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975" w:type="dxa"/>
          </w:tcPr>
          <w:p w:rsidR="00497517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97517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4" w:type="dxa"/>
            <w:gridSpan w:val="2"/>
          </w:tcPr>
          <w:p w:rsidR="00497517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в разделе «Развитие речи»</w:t>
            </w:r>
          </w:p>
        </w:tc>
        <w:tc>
          <w:tcPr>
            <w:tcW w:w="1356" w:type="dxa"/>
          </w:tcPr>
          <w:p w:rsidR="00497517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497517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088" w:rsidTr="000D05D1">
        <w:tc>
          <w:tcPr>
            <w:tcW w:w="2744" w:type="dxa"/>
            <w:vMerge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художественной литературе</w:t>
            </w:r>
          </w:p>
        </w:tc>
        <w:tc>
          <w:tcPr>
            <w:tcW w:w="9277" w:type="dxa"/>
            <w:gridSpan w:val="6"/>
          </w:tcPr>
          <w:p w:rsidR="00B10088" w:rsidRDefault="00B10088" w:rsidP="00B10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развитие», «Речевое развитие»</w:t>
            </w:r>
          </w:p>
        </w:tc>
      </w:tr>
      <w:tr w:rsidR="007B7A82" w:rsidTr="000D05D1">
        <w:tc>
          <w:tcPr>
            <w:tcW w:w="2744" w:type="dxa"/>
            <w:vMerge w:val="restart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</w:t>
            </w:r>
          </w:p>
        </w:tc>
        <w:tc>
          <w:tcPr>
            <w:tcW w:w="3009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(рисование) </w:t>
            </w:r>
          </w:p>
        </w:tc>
        <w:tc>
          <w:tcPr>
            <w:tcW w:w="1975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A82" w:rsidTr="000D05D1">
        <w:tc>
          <w:tcPr>
            <w:tcW w:w="2744" w:type="dxa"/>
            <w:vMerge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(лепка)</w:t>
            </w:r>
          </w:p>
        </w:tc>
        <w:tc>
          <w:tcPr>
            <w:tcW w:w="1975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3" w:type="dxa"/>
          </w:tcPr>
          <w:p w:rsidR="007B7A82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6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A82" w:rsidTr="000D05D1">
        <w:tc>
          <w:tcPr>
            <w:tcW w:w="2744" w:type="dxa"/>
            <w:vMerge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B7A82" w:rsidRDefault="007B7A82" w:rsidP="007B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(аппликация)</w:t>
            </w:r>
          </w:p>
        </w:tc>
        <w:tc>
          <w:tcPr>
            <w:tcW w:w="1975" w:type="dxa"/>
          </w:tcPr>
          <w:p w:rsidR="007B7A82" w:rsidRDefault="00B10088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7B7A82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1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6" w:type="dxa"/>
          </w:tcPr>
          <w:p w:rsidR="007B7A82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5D1" w:rsidTr="007C09BB">
        <w:tc>
          <w:tcPr>
            <w:tcW w:w="2744" w:type="dxa"/>
            <w:vMerge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0D05D1" w:rsidRDefault="000D05D1" w:rsidP="000D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(конструирование)</w:t>
            </w:r>
          </w:p>
        </w:tc>
        <w:tc>
          <w:tcPr>
            <w:tcW w:w="1975" w:type="dxa"/>
          </w:tcPr>
          <w:p w:rsidR="000D05D1" w:rsidRDefault="00441DAD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DAD" w:rsidRDefault="00441DAD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1275" w:type="dxa"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3" w:type="dxa"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4324" w:type="dxa"/>
            <w:gridSpan w:val="3"/>
          </w:tcPr>
          <w:p w:rsidR="000D05D1" w:rsidRDefault="000D05D1" w:rsidP="0044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развитие», «Художественно – эстетическое развитие»</w:t>
            </w:r>
          </w:p>
        </w:tc>
      </w:tr>
      <w:tr w:rsidR="007B7A82" w:rsidTr="000D05D1">
        <w:tc>
          <w:tcPr>
            <w:tcW w:w="2744" w:type="dxa"/>
            <w:vMerge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1975" w:type="dxa"/>
          </w:tcPr>
          <w:p w:rsidR="007B7A82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B7A82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7B7A82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7B7A82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B7A82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7B7A82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A82" w:rsidTr="000D05D1">
        <w:tc>
          <w:tcPr>
            <w:tcW w:w="2744" w:type="dxa"/>
            <w:vMerge w:val="restart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3009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5" w:type="dxa"/>
          </w:tcPr>
          <w:p w:rsidR="007B7A82" w:rsidRDefault="00441DAD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B7A82" w:rsidRDefault="00441DAD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7B7A82" w:rsidRDefault="00441DAD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7B7A82" w:rsidRDefault="00441DAD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7B7A82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7B7A82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088" w:rsidTr="000D05D1">
        <w:tc>
          <w:tcPr>
            <w:tcW w:w="2744" w:type="dxa"/>
            <w:vMerge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 здорового образа жизни</w:t>
            </w:r>
          </w:p>
        </w:tc>
        <w:tc>
          <w:tcPr>
            <w:tcW w:w="9277" w:type="dxa"/>
            <w:gridSpan w:val="6"/>
          </w:tcPr>
          <w:p w:rsidR="00B10088" w:rsidRDefault="00B10088" w:rsidP="00B10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образовательными областями «Физическая культура», «Социально – коммуникативное развитие», «Познавательное развитие»</w:t>
            </w:r>
          </w:p>
        </w:tc>
      </w:tr>
      <w:tr w:rsidR="007B7A82" w:rsidTr="000D05D1">
        <w:tc>
          <w:tcPr>
            <w:tcW w:w="5753" w:type="dxa"/>
            <w:gridSpan w:val="2"/>
          </w:tcPr>
          <w:p w:rsidR="007B7A82" w:rsidRPr="00B10088" w:rsidRDefault="007B7A82" w:rsidP="00B73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975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088" w:rsidTr="000D05D1">
        <w:tc>
          <w:tcPr>
            <w:tcW w:w="2744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</w:t>
            </w:r>
          </w:p>
        </w:tc>
        <w:tc>
          <w:tcPr>
            <w:tcW w:w="3009" w:type="dxa"/>
          </w:tcPr>
          <w:p w:rsidR="00B10088" w:rsidRPr="0022454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48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224548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224548">
              <w:rPr>
                <w:rFonts w:ascii="Times New Roman" w:hAnsi="Times New Roman" w:cs="Times New Roman"/>
                <w:sz w:val="24"/>
                <w:szCs w:val="24"/>
              </w:rPr>
              <w:t xml:space="preserve"> истоки»</w:t>
            </w:r>
          </w:p>
        </w:tc>
        <w:tc>
          <w:tcPr>
            <w:tcW w:w="1975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7" w:type="dxa"/>
            <w:gridSpan w:val="4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развитие», «Художественно – эстетическое развитие», «Физическое развитие»</w:t>
            </w:r>
          </w:p>
        </w:tc>
      </w:tr>
      <w:tr w:rsidR="00224548" w:rsidTr="000D05D1">
        <w:tc>
          <w:tcPr>
            <w:tcW w:w="2744" w:type="dxa"/>
            <w:vMerge w:val="restart"/>
          </w:tcPr>
          <w:p w:rsidR="00224548" w:rsidRDefault="0022454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009" w:type="dxa"/>
          </w:tcPr>
          <w:p w:rsidR="00224548" w:rsidRPr="00224548" w:rsidRDefault="0022454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рограмма дошкольного образования «Теремок»</w:t>
            </w:r>
          </w:p>
        </w:tc>
        <w:tc>
          <w:tcPr>
            <w:tcW w:w="3250" w:type="dxa"/>
            <w:gridSpan w:val="2"/>
          </w:tcPr>
          <w:p w:rsidR="0022454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со всеми образовательными областями</w:t>
            </w:r>
          </w:p>
        </w:tc>
        <w:tc>
          <w:tcPr>
            <w:tcW w:w="1703" w:type="dxa"/>
          </w:tcPr>
          <w:p w:rsidR="0022454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22454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22454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22454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088" w:rsidTr="000D05D1">
        <w:tc>
          <w:tcPr>
            <w:tcW w:w="2744" w:type="dxa"/>
            <w:vMerge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10088" w:rsidRPr="00224548" w:rsidRDefault="007C09BB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10088"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10088"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этнокультурного содержания для детей 3-7 лет  «Луи </w:t>
            </w:r>
            <w:proofErr w:type="spellStart"/>
            <w:r w:rsidR="00B10088"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няврам</w:t>
            </w:r>
            <w:proofErr w:type="spellEnd"/>
            <w:r w:rsidR="00B10088"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» (дети Севера)</w:t>
            </w:r>
          </w:p>
        </w:tc>
        <w:tc>
          <w:tcPr>
            <w:tcW w:w="1975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7" w:type="dxa"/>
            <w:gridSpan w:val="4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развитие», «Художественно – эстетическое развитие», «Физическое развитие»</w:t>
            </w:r>
          </w:p>
        </w:tc>
      </w:tr>
      <w:tr w:rsidR="00B10088" w:rsidTr="000D05D1">
        <w:tc>
          <w:tcPr>
            <w:tcW w:w="2744" w:type="dxa"/>
            <w:vMerge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10088" w:rsidRPr="00224548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Парциальная программа </w:t>
            </w:r>
            <w:r w:rsidR="00B10088"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«Азы финансовой культуры для дошкольников»</w:t>
            </w:r>
          </w:p>
        </w:tc>
        <w:tc>
          <w:tcPr>
            <w:tcW w:w="1975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gridSpan w:val="2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</w:t>
            </w:r>
          </w:p>
        </w:tc>
      </w:tr>
      <w:tr w:rsidR="00B91A4E" w:rsidTr="00473985">
        <w:tc>
          <w:tcPr>
            <w:tcW w:w="2744" w:type="dxa"/>
            <w:vMerge/>
          </w:tcPr>
          <w:p w:rsidR="00B91A4E" w:rsidRDefault="00B91A4E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91A4E" w:rsidRPr="00224548" w:rsidRDefault="00B91A4E" w:rsidP="00224548">
            <w:pPr>
              <w:numPr>
                <w:ilvl w:val="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«Азбука энергосбережения»</w:t>
            </w:r>
          </w:p>
        </w:tc>
        <w:tc>
          <w:tcPr>
            <w:tcW w:w="1975" w:type="dxa"/>
          </w:tcPr>
          <w:p w:rsidR="00B91A4E" w:rsidRDefault="00B91A4E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91A4E" w:rsidRDefault="00B91A4E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7" w:type="dxa"/>
            <w:gridSpan w:val="4"/>
          </w:tcPr>
          <w:p w:rsidR="00B91A4E" w:rsidRDefault="00B91A4E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</w:t>
            </w:r>
          </w:p>
        </w:tc>
      </w:tr>
      <w:tr w:rsidR="00B10088" w:rsidTr="000D05D1">
        <w:tc>
          <w:tcPr>
            <w:tcW w:w="2744" w:type="dxa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3009" w:type="dxa"/>
          </w:tcPr>
          <w:p w:rsidR="00B10088" w:rsidRPr="0022454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48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</w:t>
            </w:r>
            <w:r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«Радуга здоровья»</w:t>
            </w:r>
          </w:p>
        </w:tc>
        <w:tc>
          <w:tcPr>
            <w:tcW w:w="9277" w:type="dxa"/>
            <w:gridSpan w:val="6"/>
          </w:tcPr>
          <w:p w:rsidR="00B10088" w:rsidRDefault="00B10088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образовательными областями «Физическая культура», «Социально – коммуникативное развитие», «Познавательное развитие»</w:t>
            </w:r>
          </w:p>
        </w:tc>
      </w:tr>
      <w:tr w:rsidR="007B7A82" w:rsidTr="000D05D1">
        <w:tc>
          <w:tcPr>
            <w:tcW w:w="2744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занятия</w:t>
            </w:r>
          </w:p>
        </w:tc>
        <w:tc>
          <w:tcPr>
            <w:tcW w:w="3009" w:type="dxa"/>
          </w:tcPr>
          <w:p w:rsidR="007B7A82" w:rsidRDefault="007B7A82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1275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703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51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356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мин. </w:t>
            </w:r>
          </w:p>
        </w:tc>
        <w:tc>
          <w:tcPr>
            <w:tcW w:w="1517" w:type="dxa"/>
          </w:tcPr>
          <w:p w:rsidR="007B7A82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497517" w:rsidTr="000D05D1">
        <w:tc>
          <w:tcPr>
            <w:tcW w:w="2744" w:type="dxa"/>
          </w:tcPr>
          <w:p w:rsidR="00497517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009" w:type="dxa"/>
          </w:tcPr>
          <w:p w:rsidR="00497517" w:rsidRDefault="00497517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97517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97517" w:rsidRDefault="00441DAD" w:rsidP="000D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497517" w:rsidRDefault="00441DAD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</w:tcPr>
          <w:p w:rsidR="00497517" w:rsidRDefault="00441DAD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497517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7" w:type="dxa"/>
          </w:tcPr>
          <w:p w:rsidR="00497517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05D1" w:rsidTr="000D05D1">
        <w:tc>
          <w:tcPr>
            <w:tcW w:w="2744" w:type="dxa"/>
          </w:tcPr>
          <w:p w:rsidR="000D05D1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в день </w:t>
            </w:r>
          </w:p>
        </w:tc>
        <w:tc>
          <w:tcPr>
            <w:tcW w:w="3009" w:type="dxa"/>
          </w:tcPr>
          <w:p w:rsidR="000D05D1" w:rsidRDefault="000D05D1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0D05D1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D05D1" w:rsidRDefault="007C09BB" w:rsidP="000D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</w:tcPr>
          <w:p w:rsidR="000D05D1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1" w:type="dxa"/>
          </w:tcPr>
          <w:p w:rsidR="000D05D1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6" w:type="dxa"/>
          </w:tcPr>
          <w:p w:rsidR="000D05D1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17" w:type="dxa"/>
          </w:tcPr>
          <w:p w:rsidR="000D05D1" w:rsidRDefault="007C09BB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F2AC4" w:rsidTr="000D05D1">
        <w:tc>
          <w:tcPr>
            <w:tcW w:w="2744" w:type="dxa"/>
          </w:tcPr>
          <w:p w:rsidR="003F2AC4" w:rsidRDefault="00306254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в неделю </w:t>
            </w:r>
          </w:p>
        </w:tc>
        <w:tc>
          <w:tcPr>
            <w:tcW w:w="3009" w:type="dxa"/>
          </w:tcPr>
          <w:p w:rsidR="003F2AC4" w:rsidRDefault="003F2AC4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F2AC4" w:rsidRDefault="00306254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ч. 40 мин. </w:t>
            </w:r>
          </w:p>
        </w:tc>
        <w:tc>
          <w:tcPr>
            <w:tcW w:w="1275" w:type="dxa"/>
          </w:tcPr>
          <w:p w:rsidR="003F2AC4" w:rsidRDefault="00306254" w:rsidP="000D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40 мин.</w:t>
            </w:r>
          </w:p>
        </w:tc>
        <w:tc>
          <w:tcPr>
            <w:tcW w:w="1703" w:type="dxa"/>
          </w:tcPr>
          <w:p w:rsidR="003F2AC4" w:rsidRDefault="00306254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1451" w:type="dxa"/>
          </w:tcPr>
          <w:p w:rsidR="003F2AC4" w:rsidRDefault="00306254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 20 мин.</w:t>
            </w:r>
          </w:p>
        </w:tc>
        <w:tc>
          <w:tcPr>
            <w:tcW w:w="1356" w:type="dxa"/>
          </w:tcPr>
          <w:p w:rsidR="003F2AC4" w:rsidRDefault="00306254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ч. 25 мин. </w:t>
            </w:r>
          </w:p>
        </w:tc>
        <w:tc>
          <w:tcPr>
            <w:tcW w:w="1517" w:type="dxa"/>
          </w:tcPr>
          <w:p w:rsidR="003F2AC4" w:rsidRDefault="00306254" w:rsidP="00B7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 30 мин.</w:t>
            </w:r>
          </w:p>
        </w:tc>
      </w:tr>
    </w:tbl>
    <w:p w:rsidR="00B73155" w:rsidRDefault="00B73155" w:rsidP="00B7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B7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7C09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к ООП</w:t>
      </w:r>
    </w:p>
    <w:p w:rsidR="007C09BB" w:rsidRDefault="007C09BB" w:rsidP="007C0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7C09BB" w:rsidRDefault="007C09BB" w:rsidP="007C0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7C09BB" w:rsidRDefault="00B856D3" w:rsidP="007C0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«Ромашка» на 2024 – 2025</w:t>
      </w:r>
      <w:r w:rsidR="007C09B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C09BB" w:rsidRDefault="007C09BB" w:rsidP="007C0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9BB" w:rsidRPr="007C09BB" w:rsidRDefault="007C09BB" w:rsidP="007C09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9BB">
        <w:rPr>
          <w:rFonts w:ascii="Times New Roman" w:hAnsi="Times New Roman" w:cs="Times New Roman"/>
          <w:b/>
          <w:i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компенсирующей </w:t>
      </w:r>
      <w:r w:rsidRPr="007C09BB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направленности</w:t>
      </w:r>
    </w:p>
    <w:p w:rsidR="007C09BB" w:rsidRDefault="007C09BB" w:rsidP="007C0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4" w:type="dxa"/>
        <w:tblLayout w:type="fixed"/>
        <w:tblLook w:val="04A0"/>
      </w:tblPr>
      <w:tblGrid>
        <w:gridCol w:w="2744"/>
        <w:gridCol w:w="4310"/>
        <w:gridCol w:w="1975"/>
        <w:gridCol w:w="1975"/>
        <w:gridCol w:w="1975"/>
        <w:gridCol w:w="1975"/>
      </w:tblGrid>
      <w:tr w:rsidR="00B91A4E" w:rsidTr="00441DAD">
        <w:tc>
          <w:tcPr>
            <w:tcW w:w="2744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область)</w:t>
            </w:r>
          </w:p>
        </w:tc>
        <w:tc>
          <w:tcPr>
            <w:tcW w:w="4310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вид деятельности)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для детей с ТНР (4-5 лет)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для детей с ТНР (5-6 лет) </w:t>
            </w:r>
          </w:p>
        </w:tc>
        <w:tc>
          <w:tcPr>
            <w:tcW w:w="1975" w:type="dxa"/>
          </w:tcPr>
          <w:p w:rsidR="00B91A4E" w:rsidRDefault="00B91A4E" w:rsidP="00B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для детей с ТНР  (6-8 лет) 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для детей со сложным дефектом (4-7(8) лет)</w:t>
            </w:r>
          </w:p>
        </w:tc>
      </w:tr>
      <w:tr w:rsidR="00B91A4E" w:rsidTr="00441DAD">
        <w:tc>
          <w:tcPr>
            <w:tcW w:w="7054" w:type="dxa"/>
            <w:gridSpan w:val="2"/>
          </w:tcPr>
          <w:p w:rsidR="00B91A4E" w:rsidRPr="00B10088" w:rsidRDefault="00B91A4E" w:rsidP="007C09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0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Инвариативная</w:t>
            </w:r>
            <w:proofErr w:type="spellEnd"/>
            <w:r w:rsidRPr="00B10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часть 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4E" w:rsidTr="00441DAD">
        <w:tc>
          <w:tcPr>
            <w:tcW w:w="2744" w:type="dxa"/>
            <w:vMerge w:val="restart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</w:t>
            </w:r>
          </w:p>
        </w:tc>
        <w:tc>
          <w:tcPr>
            <w:tcW w:w="4310" w:type="dxa"/>
          </w:tcPr>
          <w:p w:rsidR="00B91A4E" w:rsidRDefault="00441DAD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общепринятых норм поведения</w:t>
            </w:r>
          </w:p>
        </w:tc>
        <w:tc>
          <w:tcPr>
            <w:tcW w:w="7900" w:type="dxa"/>
            <w:gridSpan w:val="4"/>
            <w:vMerge w:val="restart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со всеми образовательными областями</w:t>
            </w:r>
          </w:p>
        </w:tc>
      </w:tr>
      <w:tr w:rsidR="00B91A4E" w:rsidTr="00441DAD">
        <w:tc>
          <w:tcPr>
            <w:tcW w:w="2744" w:type="dxa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91A4E" w:rsidRDefault="00B91A4E" w:rsidP="0044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441DA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="00441DA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гражданских инициатив</w:t>
            </w:r>
          </w:p>
        </w:tc>
        <w:tc>
          <w:tcPr>
            <w:tcW w:w="7900" w:type="dxa"/>
            <w:gridSpan w:val="4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4E" w:rsidTr="00441DAD">
        <w:tc>
          <w:tcPr>
            <w:tcW w:w="2744" w:type="dxa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91A4E" w:rsidRDefault="00441DAD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трудовая деятельность</w:t>
            </w:r>
          </w:p>
        </w:tc>
        <w:tc>
          <w:tcPr>
            <w:tcW w:w="7900" w:type="dxa"/>
            <w:gridSpan w:val="4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AD" w:rsidTr="00441DAD">
        <w:tc>
          <w:tcPr>
            <w:tcW w:w="2744" w:type="dxa"/>
            <w:vMerge/>
          </w:tcPr>
          <w:p w:rsidR="00441DAD" w:rsidRDefault="00441DAD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441DAD" w:rsidRDefault="00441DAD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игровой и театрализованной деятельности</w:t>
            </w:r>
          </w:p>
        </w:tc>
        <w:tc>
          <w:tcPr>
            <w:tcW w:w="7900" w:type="dxa"/>
            <w:gridSpan w:val="4"/>
            <w:vMerge/>
          </w:tcPr>
          <w:p w:rsidR="00441DAD" w:rsidRDefault="00441DAD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4E" w:rsidTr="00441DAD">
        <w:tc>
          <w:tcPr>
            <w:tcW w:w="2744" w:type="dxa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7900" w:type="dxa"/>
            <w:gridSpan w:val="4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254" w:rsidTr="00076EEC">
        <w:tc>
          <w:tcPr>
            <w:tcW w:w="2744" w:type="dxa"/>
            <w:vMerge w:val="restart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4310" w:type="dxa"/>
          </w:tcPr>
          <w:p w:rsidR="00306254" w:rsidRPr="00441DAD" w:rsidRDefault="00306254" w:rsidP="001A59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DAD">
              <w:rPr>
                <w:rFonts w:ascii="Times New Roman" w:eastAsia="Calibri" w:hAnsi="Times New Roman" w:cs="Times New Roman"/>
                <w:sz w:val="24"/>
                <w:szCs w:val="24"/>
              </w:rPr>
              <w:t>«Сенсорное развитие»</w:t>
            </w:r>
          </w:p>
        </w:tc>
        <w:tc>
          <w:tcPr>
            <w:tcW w:w="7900" w:type="dxa"/>
            <w:gridSpan w:val="4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</w:t>
            </w:r>
          </w:p>
        </w:tc>
      </w:tr>
      <w:tr w:rsidR="00306254" w:rsidTr="00441DAD">
        <w:tc>
          <w:tcPr>
            <w:tcW w:w="2744" w:type="dxa"/>
            <w:vMerge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306254" w:rsidRPr="00441DAD" w:rsidRDefault="00306254" w:rsidP="001A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AD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целостной картины мира. Познавательно – исследовательская деятельность»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254" w:rsidTr="00441DAD">
        <w:tc>
          <w:tcPr>
            <w:tcW w:w="2744" w:type="dxa"/>
            <w:vMerge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306254" w:rsidRDefault="00306254" w:rsidP="001A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математических представлений 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254" w:rsidTr="00680766">
        <w:tc>
          <w:tcPr>
            <w:tcW w:w="2744" w:type="dxa"/>
            <w:vMerge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306254" w:rsidRDefault="00306254" w:rsidP="001A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7900" w:type="dxa"/>
            <w:gridSpan w:val="4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развитие», «Художественно – эстетическое развитие»</w:t>
            </w:r>
          </w:p>
        </w:tc>
      </w:tr>
      <w:tr w:rsidR="00B91A4E" w:rsidTr="00441DAD">
        <w:tc>
          <w:tcPr>
            <w:tcW w:w="2744" w:type="dxa"/>
            <w:vMerge w:val="restart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10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Логопедическое 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B91A4E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A4E" w:rsidTr="00441DAD">
        <w:tc>
          <w:tcPr>
            <w:tcW w:w="2744" w:type="dxa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91A4E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7900" w:type="dxa"/>
            <w:gridSpan w:val="4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развитие», «Речевое развитие»</w:t>
            </w:r>
          </w:p>
        </w:tc>
      </w:tr>
      <w:tr w:rsidR="00B91A4E" w:rsidTr="00441DAD">
        <w:tc>
          <w:tcPr>
            <w:tcW w:w="2744" w:type="dxa"/>
            <w:vMerge w:val="restart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4310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(рисование) 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B91A4E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B91A4E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A4E" w:rsidTr="00441DAD">
        <w:tc>
          <w:tcPr>
            <w:tcW w:w="2744" w:type="dxa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(лепка)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B91A4E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B91A4E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A4E" w:rsidTr="00441DAD">
        <w:tc>
          <w:tcPr>
            <w:tcW w:w="2744" w:type="dxa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(аппликация)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B91A4E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B91A4E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AC4" w:rsidTr="00441DAD">
        <w:tc>
          <w:tcPr>
            <w:tcW w:w="2744" w:type="dxa"/>
            <w:vMerge/>
          </w:tcPr>
          <w:p w:rsidR="003F2AC4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3F2AC4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(конструирование)</w:t>
            </w:r>
          </w:p>
        </w:tc>
        <w:tc>
          <w:tcPr>
            <w:tcW w:w="7900" w:type="dxa"/>
            <w:gridSpan w:val="4"/>
          </w:tcPr>
          <w:p w:rsidR="003F2AC4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4E" w:rsidTr="00441DAD">
        <w:tc>
          <w:tcPr>
            <w:tcW w:w="2744" w:type="dxa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91A4E" w:rsidRDefault="00B91A4E" w:rsidP="003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="00306254">
              <w:rPr>
                <w:rFonts w:ascii="Times New Roman" w:hAnsi="Times New Roman" w:cs="Times New Roman"/>
                <w:sz w:val="24"/>
                <w:szCs w:val="24"/>
              </w:rPr>
              <w:t>ое воспитание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A4E" w:rsidTr="00441DAD">
        <w:tc>
          <w:tcPr>
            <w:tcW w:w="2744" w:type="dxa"/>
          </w:tcPr>
          <w:p w:rsidR="00B91A4E" w:rsidRDefault="00B91A4E" w:rsidP="009A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</w:t>
            </w:r>
          </w:p>
        </w:tc>
        <w:tc>
          <w:tcPr>
            <w:tcW w:w="4310" w:type="dxa"/>
          </w:tcPr>
          <w:p w:rsidR="00B91A4E" w:rsidRPr="00224548" w:rsidRDefault="00B91A4E" w:rsidP="009A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48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224548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224548">
              <w:rPr>
                <w:rFonts w:ascii="Times New Roman" w:hAnsi="Times New Roman" w:cs="Times New Roman"/>
                <w:sz w:val="24"/>
                <w:szCs w:val="24"/>
              </w:rPr>
              <w:t xml:space="preserve"> истоки»</w:t>
            </w:r>
          </w:p>
        </w:tc>
        <w:tc>
          <w:tcPr>
            <w:tcW w:w="5925" w:type="dxa"/>
            <w:gridSpan w:val="3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развитие», «Художественно – эстетическое развитие», «Физическое развитие»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A4E" w:rsidTr="00441DAD">
        <w:tc>
          <w:tcPr>
            <w:tcW w:w="2744" w:type="dxa"/>
            <w:vMerge w:val="restart"/>
          </w:tcPr>
          <w:p w:rsidR="00B91A4E" w:rsidRDefault="00B91A4E" w:rsidP="009A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4310" w:type="dxa"/>
          </w:tcPr>
          <w:p w:rsidR="00B91A4E" w:rsidRPr="00224548" w:rsidRDefault="00B91A4E" w:rsidP="009A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этнокультурного содержания для детей 3-7 лет  «Луи </w:t>
            </w:r>
            <w:proofErr w:type="spellStart"/>
            <w:r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няврам</w:t>
            </w:r>
            <w:proofErr w:type="spellEnd"/>
            <w:r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» (дети Севера)</w:t>
            </w:r>
          </w:p>
        </w:tc>
        <w:tc>
          <w:tcPr>
            <w:tcW w:w="5925" w:type="dxa"/>
            <w:gridSpan w:val="3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развитие», «Художественно – эстетическое развитие», «Физическое развитие»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A4E" w:rsidTr="00441DAD">
        <w:tc>
          <w:tcPr>
            <w:tcW w:w="2744" w:type="dxa"/>
            <w:vMerge/>
          </w:tcPr>
          <w:p w:rsidR="00B91A4E" w:rsidRDefault="00B91A4E" w:rsidP="009A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91A4E" w:rsidRPr="00224548" w:rsidRDefault="00B91A4E" w:rsidP="009A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Парциальная программа </w:t>
            </w:r>
            <w:r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«Азы финансовой культуры для дошкольников»</w:t>
            </w:r>
          </w:p>
        </w:tc>
        <w:tc>
          <w:tcPr>
            <w:tcW w:w="5925" w:type="dxa"/>
            <w:gridSpan w:val="3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A4E" w:rsidTr="00441DAD">
        <w:tc>
          <w:tcPr>
            <w:tcW w:w="2744" w:type="dxa"/>
            <w:vMerge/>
          </w:tcPr>
          <w:p w:rsidR="00B91A4E" w:rsidRDefault="00B91A4E" w:rsidP="009A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91A4E" w:rsidRPr="00224548" w:rsidRDefault="00B91A4E" w:rsidP="009A11A9">
            <w:pPr>
              <w:numPr>
                <w:ilvl w:val="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«Азбука энергосбережения»</w:t>
            </w:r>
          </w:p>
        </w:tc>
        <w:tc>
          <w:tcPr>
            <w:tcW w:w="5925" w:type="dxa"/>
            <w:gridSpan w:val="3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ОО «Познавательное развитие»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A4E" w:rsidTr="00441DAD">
        <w:tc>
          <w:tcPr>
            <w:tcW w:w="2744" w:type="dxa"/>
            <w:vMerge w:val="restart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4310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5" w:type="dxa"/>
          </w:tcPr>
          <w:p w:rsidR="00B91A4E" w:rsidRDefault="00441DAD" w:rsidP="009A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B91A4E" w:rsidRDefault="00B91A4E" w:rsidP="008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B91A4E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A4E" w:rsidTr="00441DAD">
        <w:tc>
          <w:tcPr>
            <w:tcW w:w="2744" w:type="dxa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91A4E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элементарными нормами и правилами </w:t>
            </w:r>
            <w:r w:rsidR="00B91A4E">
              <w:rPr>
                <w:rFonts w:ascii="Times New Roman" w:hAnsi="Times New Roman" w:cs="Times New Roman"/>
                <w:sz w:val="24"/>
                <w:szCs w:val="24"/>
              </w:rPr>
              <w:t xml:space="preserve">  здорового образа жизни</w:t>
            </w:r>
          </w:p>
        </w:tc>
        <w:tc>
          <w:tcPr>
            <w:tcW w:w="7900" w:type="dxa"/>
            <w:gridSpan w:val="4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образовательными областями «Физическая культура», «Социально – коммуникативное развитие», «Познавательное развитие»</w:t>
            </w:r>
          </w:p>
        </w:tc>
      </w:tr>
      <w:tr w:rsidR="00B91A4E" w:rsidTr="00441DAD">
        <w:tc>
          <w:tcPr>
            <w:tcW w:w="7054" w:type="dxa"/>
            <w:gridSpan w:val="2"/>
          </w:tcPr>
          <w:p w:rsidR="00B91A4E" w:rsidRPr="00B10088" w:rsidRDefault="00B91A4E" w:rsidP="007C09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4E" w:rsidTr="00441DAD">
        <w:tc>
          <w:tcPr>
            <w:tcW w:w="2744" w:type="dxa"/>
            <w:vMerge w:val="restart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4310" w:type="dxa"/>
          </w:tcPr>
          <w:p w:rsidR="00B91A4E" w:rsidRPr="00224548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48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</w:t>
            </w:r>
            <w:r w:rsidRPr="00224548">
              <w:rPr>
                <w:rFonts w:ascii="Times New Roman" w:eastAsia="Calibri" w:hAnsi="Times New Roman" w:cs="Times New Roman"/>
                <w:sz w:val="24"/>
                <w:szCs w:val="24"/>
              </w:rPr>
              <w:t>«Радуга здоровья»</w:t>
            </w:r>
          </w:p>
        </w:tc>
        <w:tc>
          <w:tcPr>
            <w:tcW w:w="7900" w:type="dxa"/>
            <w:gridSpan w:val="4"/>
          </w:tcPr>
          <w:p w:rsidR="00B91A4E" w:rsidRDefault="00B91A4E" w:rsidP="009A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Интегрируется с образовательными областями «Физическая культура», «Социально – коммуникативное развитие», «Познавательное развитие»</w:t>
            </w:r>
          </w:p>
        </w:tc>
      </w:tr>
      <w:tr w:rsidR="00B91A4E" w:rsidTr="00441DAD">
        <w:tc>
          <w:tcPr>
            <w:tcW w:w="2744" w:type="dxa"/>
            <w:vMerge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91A4E" w:rsidRPr="00224548" w:rsidRDefault="003F2AC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плаванию 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B91A4E" w:rsidRDefault="00B91A4E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254" w:rsidTr="00441DAD">
        <w:tc>
          <w:tcPr>
            <w:tcW w:w="2744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занятий</w:t>
            </w:r>
          </w:p>
        </w:tc>
        <w:tc>
          <w:tcPr>
            <w:tcW w:w="4310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06254" w:rsidRDefault="00306254" w:rsidP="0094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975" w:type="dxa"/>
          </w:tcPr>
          <w:p w:rsidR="00306254" w:rsidRDefault="00306254" w:rsidP="0094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975" w:type="dxa"/>
          </w:tcPr>
          <w:p w:rsidR="00306254" w:rsidRDefault="00306254" w:rsidP="0094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975" w:type="dxa"/>
          </w:tcPr>
          <w:p w:rsidR="00306254" w:rsidRDefault="00306254" w:rsidP="0094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306254" w:rsidTr="00441DAD">
        <w:tc>
          <w:tcPr>
            <w:tcW w:w="2744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4310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6254" w:rsidTr="00441DAD">
        <w:tc>
          <w:tcPr>
            <w:tcW w:w="2744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день</w:t>
            </w:r>
          </w:p>
        </w:tc>
        <w:tc>
          <w:tcPr>
            <w:tcW w:w="4310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6254" w:rsidTr="00441DAD">
        <w:tc>
          <w:tcPr>
            <w:tcW w:w="2744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в день </w:t>
            </w:r>
          </w:p>
        </w:tc>
        <w:tc>
          <w:tcPr>
            <w:tcW w:w="4310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06254" w:rsidRDefault="00306254" w:rsidP="003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 20 мин.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 50 мин.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975" w:type="dxa"/>
          </w:tcPr>
          <w:p w:rsidR="00306254" w:rsidRDefault="00306254" w:rsidP="007C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 25 мин.</w:t>
            </w:r>
          </w:p>
        </w:tc>
      </w:tr>
    </w:tbl>
    <w:p w:rsidR="007C09BB" w:rsidRDefault="007C09BB" w:rsidP="007C0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B7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155" w:rsidRPr="00B73155" w:rsidRDefault="00B73155" w:rsidP="00B73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73155" w:rsidRPr="00B73155" w:rsidSect="007B7A8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3155"/>
    <w:rsid w:val="000D05D1"/>
    <w:rsid w:val="001203D3"/>
    <w:rsid w:val="00153446"/>
    <w:rsid w:val="00224548"/>
    <w:rsid w:val="00306254"/>
    <w:rsid w:val="003F2AC4"/>
    <w:rsid w:val="00441DAD"/>
    <w:rsid w:val="00497517"/>
    <w:rsid w:val="00653227"/>
    <w:rsid w:val="006E2841"/>
    <w:rsid w:val="007B7A82"/>
    <w:rsid w:val="007C09BB"/>
    <w:rsid w:val="008D6B2D"/>
    <w:rsid w:val="00B10088"/>
    <w:rsid w:val="00B73155"/>
    <w:rsid w:val="00B856D3"/>
    <w:rsid w:val="00B9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2023-10-27T05:37:00Z</cp:lastPrinted>
  <dcterms:created xsi:type="dcterms:W3CDTF">2023-10-27T03:11:00Z</dcterms:created>
  <dcterms:modified xsi:type="dcterms:W3CDTF">2024-08-23T04:03:00Z</dcterms:modified>
</cp:coreProperties>
</file>